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303BB6" w:rsidP="007C363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0.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349911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7F1D27" wp14:editId="438E41F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lT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RSuV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85E15F" wp14:editId="0223D34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aS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3Jsshv9zkR+AwqWAgQGWoQBCItSyLcYtTBMEqzeLIik&#10;GFVPObyCyA9DM33sxooWI7lvme1bCM8gVII1RuvlWK8n1qKRbF5CJt+WioszeDkFs6K+Q7V5bzAw&#10;LLfNcDMTaX9vve5G8O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aswa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6D157F" wp14:editId="7ADE86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E07328" wp14:editId="4EAEB21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370DB" wp14:editId="7C3D3A2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BE325" wp14:editId="1B75F68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E9A91" wp14:editId="6EFC6F2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AE324B">
        <w:rPr>
          <w:rFonts w:ascii="Times New Roman CYR" w:hAnsi="Times New Roman CYR"/>
          <w:sz w:val="28"/>
          <w:u w:val="single"/>
        </w:rPr>
        <w:t>20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AE324B">
        <w:rPr>
          <w:rFonts w:ascii="Times New Roman CYR" w:hAnsi="Times New Roman CYR"/>
          <w:sz w:val="28"/>
          <w:u w:val="single"/>
        </w:rPr>
        <w:t>декабря</w:t>
      </w:r>
      <w:r w:rsidR="00533E89">
        <w:rPr>
          <w:rFonts w:ascii="Times New Roman CYR" w:hAnsi="Times New Roman CYR"/>
          <w:sz w:val="28"/>
          <w:u w:val="single"/>
        </w:rPr>
        <w:t xml:space="preserve">  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</w:t>
      </w:r>
      <w:r w:rsidR="00654661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 </w:t>
      </w:r>
      <w:r w:rsidR="00533E89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FB5F82">
        <w:rPr>
          <w:rFonts w:ascii="Times New Roman CYR" w:hAnsi="Times New Roman CYR"/>
          <w:sz w:val="28"/>
          <w:u w:val="single"/>
        </w:rPr>
        <w:t>7</w:t>
      </w:r>
      <w:r w:rsidR="00AE324B">
        <w:rPr>
          <w:rFonts w:ascii="Times New Roman CYR" w:hAnsi="Times New Roman CYR"/>
          <w:sz w:val="28"/>
          <w:u w:val="single"/>
        </w:rPr>
        <w:t>4</w:t>
      </w:r>
      <w:r w:rsidR="00533E89">
        <w:rPr>
          <w:rFonts w:ascii="Times New Roman CYR" w:hAnsi="Times New Roman CYR"/>
          <w:sz w:val="28"/>
          <w:u w:val="single"/>
        </w:rPr>
        <w:t>/</w:t>
      </w:r>
      <w:r w:rsidR="00305951">
        <w:rPr>
          <w:rFonts w:ascii="Times New Roman CYR" w:hAnsi="Times New Roman CYR"/>
          <w:sz w:val="28"/>
          <w:u w:val="single"/>
        </w:rPr>
        <w:t>882</w:t>
      </w:r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B07B17" w:rsidRDefault="00B07B17" w:rsidP="00677020"/>
    <w:p w:rsidR="004F6FDF" w:rsidRDefault="002810C4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406FF9" wp14:editId="741490A0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C05376" w:rsidRDefault="002810C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2810C4" w:rsidRDefault="002810C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31.2pt;margin-top:702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XT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E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yQw2Y1+ZyK/AQVLAQIDLcIAhEUp5FuMWhgmMVZvFkRS&#10;jKqnHF5B6AeBmT52Y0WLkdy3zPYthGcQKsYao/VyotcTa9FINi8hk29LxcUZvJyCWVHfodq8NxgY&#10;lttmuJmJtL+3XncjePwb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EXCF09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2810C4" w:rsidRPr="00C05376" w:rsidRDefault="002810C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2810C4" w:rsidRDefault="002810C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839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FD3CEA" wp14:editId="3516C15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E324B" w:rsidRPr="00A94042" w:rsidRDefault="00AE324B" w:rsidP="00AE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Комитете по физической культуре и спорту Администрации города Димитровграда Ульяновской области</w:t>
      </w:r>
    </w:p>
    <w:p w:rsidR="00AE324B" w:rsidRDefault="00AE324B" w:rsidP="00AE324B"/>
    <w:p w:rsidR="00AE324B" w:rsidRDefault="00AE324B" w:rsidP="00AE3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324B" w:rsidRDefault="00AE324B" w:rsidP="00AE324B">
      <w:pPr>
        <w:spacing w:line="360" w:lineRule="auto"/>
        <w:jc w:val="both"/>
        <w:rPr>
          <w:sz w:val="28"/>
          <w:szCs w:val="28"/>
        </w:rPr>
      </w:pPr>
    </w:p>
    <w:p w:rsidR="00AE324B" w:rsidRPr="00AE324B" w:rsidRDefault="00AE324B" w:rsidP="00AE324B">
      <w:pPr>
        <w:spacing w:line="360" w:lineRule="auto"/>
        <w:ind w:firstLine="708"/>
        <w:jc w:val="both"/>
        <w:rPr>
          <w:b/>
          <w:color w:val="000000" w:themeColor="text1"/>
          <w:sz w:val="32"/>
          <w:szCs w:val="32"/>
        </w:rPr>
      </w:pPr>
      <w:proofErr w:type="gramStart"/>
      <w:r w:rsidRPr="00AE324B">
        <w:rPr>
          <w:color w:val="000000" w:themeColor="text1"/>
          <w:sz w:val="28"/>
          <w:szCs w:val="28"/>
        </w:rPr>
        <w:t xml:space="preserve">В соответствии с частью 3 статьи 41 Федерального закона от 06.10.2003 №131-ФЗ «Об общих принципах организации местного самоуправления в Российской Федерации», частью 4 статьи 24, пунктом 40 части 2 статьи 26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Pr="00AE324B">
        <w:rPr>
          <w:color w:val="000000" w:themeColor="text1"/>
          <w:sz w:val="28"/>
          <w:szCs w:val="28"/>
        </w:rPr>
        <w:t>Ю.А.Корженковой</w:t>
      </w:r>
      <w:proofErr w:type="spellEnd"/>
      <w:r w:rsidRPr="00AE324B">
        <w:rPr>
          <w:color w:val="000000" w:themeColor="text1"/>
          <w:sz w:val="28"/>
          <w:szCs w:val="28"/>
        </w:rPr>
        <w:t xml:space="preserve"> от </w:t>
      </w:r>
      <w:r w:rsidR="00EA66CD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.1</w:t>
      </w:r>
      <w:r w:rsidR="00EA66C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2017 </w:t>
      </w:r>
      <w:r w:rsidR="009D10A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01-23/7</w:t>
      </w:r>
      <w:r w:rsidR="00EA66CD">
        <w:rPr>
          <w:color w:val="000000" w:themeColor="text1"/>
          <w:sz w:val="28"/>
          <w:szCs w:val="28"/>
        </w:rPr>
        <w:t>832</w:t>
      </w:r>
      <w:r w:rsidRPr="00AE324B">
        <w:rPr>
          <w:color w:val="000000" w:themeColor="text1"/>
          <w:sz w:val="28"/>
          <w:szCs w:val="28"/>
        </w:rPr>
        <w:t>, Городская Дума города Димитровграда Ульяновской</w:t>
      </w:r>
      <w:proofErr w:type="gramEnd"/>
      <w:r w:rsidRPr="00AE324B">
        <w:rPr>
          <w:color w:val="000000" w:themeColor="text1"/>
          <w:sz w:val="28"/>
          <w:szCs w:val="28"/>
        </w:rPr>
        <w:t xml:space="preserve"> области второго созыва </w:t>
      </w:r>
      <w:r w:rsidRPr="00AE324B">
        <w:rPr>
          <w:b/>
          <w:color w:val="000000" w:themeColor="text1"/>
          <w:sz w:val="32"/>
          <w:szCs w:val="32"/>
        </w:rPr>
        <w:t>решила:</w:t>
      </w:r>
    </w:p>
    <w:p w:rsidR="00AE324B" w:rsidRPr="00AE324B" w:rsidRDefault="00AE324B" w:rsidP="00AE324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E324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AE324B">
        <w:rPr>
          <w:color w:val="000000" w:themeColor="text1"/>
          <w:sz w:val="28"/>
          <w:szCs w:val="28"/>
        </w:rPr>
        <w:t>Утвердить Положение о Комитете по физической культуре и спорту Администрации города Димитровграда Ульяновской области, согласно приложению к настоящему решению.</w:t>
      </w:r>
    </w:p>
    <w:p w:rsidR="00AE324B" w:rsidRPr="00AE324B" w:rsidRDefault="00AE324B" w:rsidP="00AE324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E324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AE324B">
        <w:rPr>
          <w:color w:val="000000" w:themeColor="text1"/>
          <w:sz w:val="28"/>
          <w:szCs w:val="28"/>
        </w:rPr>
        <w:t>Признать утратившим силу (отменить) решение Городской Думы города Димитровграда Ульяновской области от 29.06.2016 №46/561 «Об утверждении Положения о Комитете по физической культуре и спорту Администрации города Димитровграда Ульяновской области».</w:t>
      </w:r>
    </w:p>
    <w:p w:rsidR="00AE324B" w:rsidRPr="00AE324B" w:rsidRDefault="00AE324B" w:rsidP="00AE324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E324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AE324B">
        <w:rPr>
          <w:color w:val="000000" w:themeColor="text1"/>
          <w:sz w:val="28"/>
          <w:szCs w:val="28"/>
        </w:rPr>
        <w:t xml:space="preserve">Установить, что настоящее решение подлежит размещению в информационно-телекоммуникационной сети «Интернет», на официальном </w:t>
      </w:r>
      <w:r w:rsidRPr="00AE324B">
        <w:rPr>
          <w:color w:val="000000" w:themeColor="text1"/>
          <w:sz w:val="28"/>
          <w:szCs w:val="28"/>
        </w:rPr>
        <w:lastRenderedPageBreak/>
        <w:t>сайте Городской Думы города Димитровграда Ульяновской области (</w:t>
      </w:r>
      <w:hyperlink r:id="rId11" w:history="1">
        <w:r w:rsidRPr="00AE32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E324B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E32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AE324B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E32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324B">
        <w:rPr>
          <w:color w:val="000000" w:themeColor="text1"/>
          <w:sz w:val="28"/>
          <w:szCs w:val="28"/>
        </w:rPr>
        <w:t>).</w:t>
      </w:r>
    </w:p>
    <w:p w:rsidR="00AE324B" w:rsidRPr="00AE324B" w:rsidRDefault="00AE324B" w:rsidP="00AE324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E324B">
        <w:rPr>
          <w:color w:val="000000" w:themeColor="text1"/>
          <w:sz w:val="28"/>
          <w:szCs w:val="28"/>
        </w:rPr>
        <w:tab/>
        <w:t>4.</w:t>
      </w:r>
      <w:r>
        <w:rPr>
          <w:color w:val="000000" w:themeColor="text1"/>
          <w:sz w:val="28"/>
          <w:szCs w:val="28"/>
        </w:rPr>
        <w:t xml:space="preserve"> </w:t>
      </w:r>
      <w:r w:rsidRPr="00AE324B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AE324B" w:rsidRPr="00AE324B" w:rsidRDefault="00AE324B" w:rsidP="00AE324B">
      <w:pPr>
        <w:spacing w:line="360" w:lineRule="auto"/>
        <w:rPr>
          <w:color w:val="000000" w:themeColor="text1"/>
          <w:sz w:val="28"/>
          <w:szCs w:val="28"/>
        </w:rPr>
      </w:pPr>
    </w:p>
    <w:p w:rsidR="00AE324B" w:rsidRPr="00AE324B" w:rsidRDefault="00CA6871" w:rsidP="00AE324B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6401435" distR="6401435" simplePos="0" relativeHeight="251681792" behindDoc="1" locked="0" layoutInCell="0" allowOverlap="1" wp14:anchorId="4DFEA51B" wp14:editId="3D10DE71">
            <wp:simplePos x="0" y="0"/>
            <wp:positionH relativeFrom="margin">
              <wp:posOffset>3191510</wp:posOffset>
            </wp:positionH>
            <wp:positionV relativeFrom="paragraph">
              <wp:posOffset>88265</wp:posOffset>
            </wp:positionV>
            <wp:extent cx="1717040" cy="1405255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4B" w:rsidRDefault="007C3638" w:rsidP="00AE32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CF6C82" wp14:editId="3A826C94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638" w:rsidRPr="00C05376" w:rsidRDefault="007C3638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7C3638" w:rsidRDefault="007C3638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1.2pt;margin-top:702pt;width:549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n7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Bia70e9M5DegYClAYKBFGH+wKIV8i1ELoyTG6s2CSIpR&#10;9ZTDKwj9IDCzx26saDGS+5bZvoXwDELFWGO0Xk70el4tGsnmJWTybam4OIOXUzAr6jtUm/cG48Jy&#10;24w2M4/299brbgCPfwM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IpLn7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7C3638" w:rsidRPr="00C05376" w:rsidRDefault="007C3638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7C3638" w:rsidRDefault="007C3638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E324B" w:rsidRDefault="00AE324B" w:rsidP="00AE324B">
      <w:pPr>
        <w:rPr>
          <w:sz w:val="28"/>
          <w:szCs w:val="28"/>
        </w:rPr>
      </w:pPr>
      <w:r w:rsidRPr="00702126">
        <w:rPr>
          <w:sz w:val="28"/>
          <w:szCs w:val="28"/>
        </w:rPr>
        <w:t>Глава города Димитровграда</w:t>
      </w:r>
      <w:r w:rsidRPr="00702126">
        <w:rPr>
          <w:sz w:val="28"/>
          <w:szCs w:val="28"/>
        </w:rPr>
        <w:tab/>
      </w:r>
    </w:p>
    <w:p w:rsidR="00AE324B" w:rsidRDefault="00AE324B" w:rsidP="00AE324B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А.М.Кошаев</w:t>
      </w: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  <w:bookmarkStart w:id="0" w:name="_GoBack"/>
      <w:bookmarkEnd w:id="0"/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0A26D9" w:rsidRDefault="000A26D9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</w:p>
    <w:p w:rsidR="00AE324B" w:rsidRDefault="00AE324B" w:rsidP="00AE32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225B2C">
        <w:rPr>
          <w:sz w:val="28"/>
          <w:szCs w:val="28"/>
        </w:rPr>
        <w:t>Приложение</w:t>
      </w:r>
    </w:p>
    <w:p w:rsidR="00AE324B" w:rsidRPr="00225B2C" w:rsidRDefault="00AE324B" w:rsidP="00AE324B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к решению Городской Думы</w:t>
      </w:r>
    </w:p>
    <w:p w:rsidR="00AE324B" w:rsidRPr="00225B2C" w:rsidRDefault="00AE324B" w:rsidP="00AE324B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города Димитровграда</w:t>
      </w:r>
    </w:p>
    <w:p w:rsidR="00AE324B" w:rsidRPr="00225B2C" w:rsidRDefault="00AE324B" w:rsidP="00AE324B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Ульяновской области</w:t>
      </w:r>
    </w:p>
    <w:p w:rsidR="00AE324B" w:rsidRPr="00225B2C" w:rsidRDefault="00AE324B" w:rsidP="00AE324B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второго созыва</w:t>
      </w:r>
    </w:p>
    <w:p w:rsidR="00AE324B" w:rsidRPr="00225B2C" w:rsidRDefault="00AE324B" w:rsidP="00AE324B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</w:rPr>
        <w:t xml:space="preserve">20.12.2017 </w:t>
      </w:r>
      <w:r w:rsidRPr="00225B2C">
        <w:rPr>
          <w:sz w:val="28"/>
          <w:szCs w:val="28"/>
        </w:rPr>
        <w:t>№</w:t>
      </w:r>
      <w:r>
        <w:rPr>
          <w:sz w:val="28"/>
          <w:szCs w:val="28"/>
        </w:rPr>
        <w:t>74/</w:t>
      </w:r>
      <w:r w:rsidR="00305951">
        <w:rPr>
          <w:sz w:val="28"/>
          <w:szCs w:val="28"/>
        </w:rPr>
        <w:t>882</w:t>
      </w:r>
    </w:p>
    <w:p w:rsidR="00AE324B" w:rsidRDefault="00AE324B" w:rsidP="00AE324B"/>
    <w:p w:rsidR="00AE324B" w:rsidRDefault="00AE324B" w:rsidP="00AE324B"/>
    <w:p w:rsidR="00AE324B" w:rsidRPr="00AE324B" w:rsidRDefault="00AE324B" w:rsidP="00AE324B">
      <w:pPr>
        <w:jc w:val="center"/>
        <w:rPr>
          <w:b/>
        </w:rPr>
      </w:pPr>
      <w:r w:rsidRPr="00AE324B">
        <w:rPr>
          <w:b/>
        </w:rPr>
        <w:t>ПОЛОЖЕНИЕ</w:t>
      </w:r>
    </w:p>
    <w:p w:rsidR="00AE324B" w:rsidRPr="00AE324B" w:rsidRDefault="00AE324B" w:rsidP="00AE324B">
      <w:pPr>
        <w:jc w:val="center"/>
        <w:rPr>
          <w:b/>
        </w:rPr>
      </w:pPr>
      <w:r w:rsidRPr="00AE324B">
        <w:rPr>
          <w:b/>
        </w:rPr>
        <w:t>о Комитете по физической культуре и спорту Администрации города Димитровграда Ульяновской области</w:t>
      </w:r>
    </w:p>
    <w:p w:rsidR="00AE324B" w:rsidRPr="00AE324B" w:rsidRDefault="00AE324B" w:rsidP="00AE324B">
      <w:pPr>
        <w:jc w:val="center"/>
        <w:rPr>
          <w:b/>
        </w:rPr>
      </w:pP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Положение о Комитете по физической культуре и спорту Администрации города Димитровграда Ульяновской области (далее по тексту – настоящее Положение) разработано 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нормативными правовыми актами Российской Федерации, Ульяновской области, Уставом муниципального образования «Город</w:t>
      </w:r>
      <w:proofErr w:type="gramEnd"/>
      <w:r w:rsidRPr="00AE324B">
        <w:t xml:space="preserve"> Димитровград» Ульяновской области и иными муниципальными правовыми актами органов местного самоуправления (далее по тексту – муниципальные правовые акты).</w:t>
      </w:r>
    </w:p>
    <w:p w:rsidR="00AE324B" w:rsidRPr="00AE324B" w:rsidRDefault="00AE324B" w:rsidP="00AE324B">
      <w:pPr>
        <w:ind w:firstLine="708"/>
        <w:jc w:val="both"/>
      </w:pPr>
      <w:r w:rsidRPr="00AE324B">
        <w:t>Настоящее Положение разработано в целях регулирования правоотношений отраслевого (функционального) органа Администрации города Димитровграда Ульяновской области – Комитета по физической культуре и спорту Администрации города Димитровграда Ульяновской области, образованного для осуществления управленческих функций в сфере физической культуры и спорта на территории города, зарегистрированного в установленном законом порядке в качестве юридического лица.</w:t>
      </w: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  <w:rPr>
          <w:b/>
        </w:rPr>
      </w:pPr>
      <w:r w:rsidRPr="00AE324B">
        <w:t xml:space="preserve">Статья 1. </w:t>
      </w:r>
      <w:r w:rsidRPr="00AE324B">
        <w:rPr>
          <w:b/>
        </w:rPr>
        <w:t>Общие положения</w:t>
      </w:r>
    </w:p>
    <w:p w:rsidR="00AE324B" w:rsidRPr="00AE324B" w:rsidRDefault="00AE324B" w:rsidP="00AE324B">
      <w:pPr>
        <w:ind w:firstLine="708"/>
        <w:jc w:val="both"/>
      </w:pPr>
      <w:r w:rsidRPr="00AE324B">
        <w:t>1.Комитет по физической культуре и спорту Администрации города Димитровграда Ульяновской области (далее по тексту – Комитет) является отраслевым (функциональным) органом Администрации города Димитровграда Ульяновской области (далее по тексту – Администрация города).</w:t>
      </w:r>
    </w:p>
    <w:p w:rsidR="00AE324B" w:rsidRPr="00AE324B" w:rsidRDefault="00AE324B" w:rsidP="00AE324B">
      <w:pPr>
        <w:ind w:firstLine="708"/>
        <w:jc w:val="both"/>
      </w:pPr>
      <w:r w:rsidRPr="00AE324B">
        <w:t>Учредителем Комитета является муниципальное образование «Город Димитровград» Ульяновской области в лице Администрации города.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2.Комитет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Ульяновской области, Уставом муниципального образования «Город Димитровград» Ульяновской области, иными муниципальными правовыми актами, а также настоящим Положением.</w:t>
      </w:r>
      <w:proofErr w:type="gramEnd"/>
    </w:p>
    <w:p w:rsidR="00AE324B" w:rsidRPr="00AE324B" w:rsidRDefault="00AE324B" w:rsidP="00AE324B">
      <w:pPr>
        <w:ind w:firstLine="708"/>
        <w:jc w:val="both"/>
      </w:pPr>
      <w:r w:rsidRPr="00AE324B">
        <w:t>3.Комитет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Ульяновской области, органами местного самоуправления города Димитровграда Ульяновской области, предприятиями, учреждениями, организациями всех форм собственности, а также общественными объединениями и гражданами.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 xml:space="preserve">4.Комитет является юридическим лицом, имеет самостоятельный баланс, лицевой счет, бюджетную смету, печать с изображением герба города Димитровграда Ульяновской области (далее по тексту – город) со своим полным наименованием, бланки, в том числе бланк письма, согласно приложению к настоящему Положению, и штампы со своим наименованием, счета, открываемые в соответствии с законодательством Российской Федерации и наделяется в </w:t>
      </w:r>
      <w:r w:rsidRPr="00AE324B">
        <w:lastRenderedPageBreak/>
        <w:t>установленном законом порядке необходимым обособленным</w:t>
      </w:r>
      <w:proofErr w:type="gramEnd"/>
      <w:r w:rsidRPr="00AE324B">
        <w:t xml:space="preserve"> имуществом, закрепленным за ним на праве оперативного управления или переданным ему в безвозмездное пользование.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5.Комитет может от своего имени приобретать и осуществлять имущественные и личные неимущественные права, </w:t>
      </w:r>
      <w:proofErr w:type="gramStart"/>
      <w:r w:rsidRPr="00AE324B">
        <w:t>нести обязанности</w:t>
      </w:r>
      <w:proofErr w:type="gramEnd"/>
      <w:r w:rsidRPr="00AE324B">
        <w:t>, быть истцом и ответчиком в суде, заключать от своего имени муниципальные контракты, иные договоры в соответствии с действующим законодательством Российской Федерации и настоящим Положением.</w:t>
      </w:r>
    </w:p>
    <w:p w:rsidR="00AE324B" w:rsidRPr="00AE324B" w:rsidRDefault="00AE324B" w:rsidP="00AE324B">
      <w:pPr>
        <w:ind w:firstLine="708"/>
        <w:jc w:val="both"/>
      </w:pPr>
      <w:r w:rsidRPr="00AE324B">
        <w:t>6.Комитет как юридическое лицо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 применительно к казенным учреждениям.</w:t>
      </w:r>
    </w:p>
    <w:p w:rsidR="00AE324B" w:rsidRPr="00AE324B" w:rsidRDefault="00AE324B" w:rsidP="00AE324B">
      <w:pPr>
        <w:ind w:firstLine="708"/>
        <w:jc w:val="both"/>
      </w:pPr>
      <w:r w:rsidRPr="00AE324B">
        <w:t>7.Финансирование расходов на содержание Комитета осуществляется за счет средств бюджета города.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8.Полное наименование Комитета – Комитет по физической культуре и спорту Администрации города Димитровграда Ульяновской области, сокращенное наименование Комитета – </w:t>
      </w:r>
      <w:proofErr w:type="spellStart"/>
      <w:r w:rsidRPr="00AE324B">
        <w:t>КФКиС</w:t>
      </w:r>
      <w:proofErr w:type="spellEnd"/>
      <w:r w:rsidRPr="00AE324B">
        <w:t>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9.Комитет в своей деятельности подотчетен Главе Администрации города Димитровграда Ульяновской области (далее по тексту – Глава Администрации города). 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Непосредственное подчинение определяется утверждаемой структурой Администрации города. 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10.Лица, исполняющие в Комитете в порядке, определенном муниципальными правовыми актами в соответствии с федеральными законами и законами Ульяновской области обязанности по должности муниципальной службы, являются муниципальными служащими.</w:t>
      </w:r>
      <w:proofErr w:type="gramEnd"/>
    </w:p>
    <w:p w:rsidR="00AE324B" w:rsidRPr="00AE324B" w:rsidRDefault="00AE324B" w:rsidP="00AE324B">
      <w:pPr>
        <w:ind w:firstLine="708"/>
        <w:jc w:val="both"/>
      </w:pPr>
      <w:r w:rsidRPr="00AE324B">
        <w:t>11.Лица, исполняющие обязанности по техническому обеспечению деятельности Комитета, не замещают должности муниципальной службы и не являются муниципальными служащими.</w:t>
      </w:r>
    </w:p>
    <w:p w:rsidR="00AE324B" w:rsidRPr="00AE324B" w:rsidRDefault="00AE324B" w:rsidP="00AE324B">
      <w:pPr>
        <w:ind w:firstLine="708"/>
        <w:jc w:val="both"/>
      </w:pPr>
      <w:r w:rsidRPr="00AE324B">
        <w:t>12.Права, обязанности и ответственность работников Комитета устанавливаются в соответствии с федеральным законодательством, законами Ульяновской области, Уставом муниципального образования «Город Димитровград» Ульяновской области, а также муниципальными правовыми актами.</w:t>
      </w:r>
    </w:p>
    <w:p w:rsidR="00AE324B" w:rsidRPr="00AE324B" w:rsidRDefault="00AE324B" w:rsidP="00AE324B">
      <w:pPr>
        <w:ind w:firstLine="708"/>
        <w:jc w:val="both"/>
      </w:pPr>
      <w:r w:rsidRPr="00AE324B">
        <w:t>13.Штатное расписание Комитета утверждается распоряжением Администрации города.</w:t>
      </w:r>
    </w:p>
    <w:p w:rsidR="00AE324B" w:rsidRPr="00AE324B" w:rsidRDefault="00AE324B" w:rsidP="00AE324B">
      <w:pPr>
        <w:ind w:firstLine="708"/>
        <w:jc w:val="both"/>
      </w:pPr>
      <w:r w:rsidRPr="00AE324B">
        <w:t>14.Место нахождения Комитета: 433512, Ульяновская область, город Димитровград, проспект Димитрова,14а.</w:t>
      </w: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  <w:rPr>
          <w:b/>
        </w:rPr>
      </w:pPr>
      <w:r w:rsidRPr="00AE324B">
        <w:t>Статья 2.</w:t>
      </w:r>
      <w:r w:rsidRPr="00AE324B">
        <w:rPr>
          <w:b/>
        </w:rPr>
        <w:t>Основные задачи Комитета</w:t>
      </w:r>
    </w:p>
    <w:p w:rsidR="00AE324B" w:rsidRPr="00AE324B" w:rsidRDefault="00AE324B" w:rsidP="00AE324B">
      <w:pPr>
        <w:ind w:firstLine="708"/>
        <w:jc w:val="both"/>
      </w:pPr>
      <w:r w:rsidRPr="00AE324B">
        <w:t>1.На Комитет возлагается обеспечение реализации полномочий Администрации города  по решению следующих задач:</w:t>
      </w:r>
    </w:p>
    <w:p w:rsidR="00AE324B" w:rsidRPr="00AE324B" w:rsidRDefault="00AE324B" w:rsidP="00AE324B">
      <w:pPr>
        <w:ind w:firstLine="708"/>
        <w:jc w:val="both"/>
      </w:pPr>
      <w:r w:rsidRPr="00AE324B">
        <w:t>1.1.Обеспечение условий для развития на территории города физической культуры, школьного спорта и массового спорта.</w:t>
      </w:r>
    </w:p>
    <w:p w:rsidR="00AE324B" w:rsidRPr="00AE324B" w:rsidRDefault="00AE324B" w:rsidP="00AE324B">
      <w:pPr>
        <w:ind w:firstLine="708"/>
        <w:jc w:val="both"/>
      </w:pPr>
      <w:r w:rsidRPr="00AE324B">
        <w:t>1.2.Организация проведения муниципальных официальных физкультурных мероприятий и спортивных мероприятий, а также физкультурно-спортивной работы по месту жительства граждан.</w:t>
      </w:r>
    </w:p>
    <w:p w:rsidR="00AE324B" w:rsidRPr="00AE324B" w:rsidRDefault="00AE324B" w:rsidP="00AE324B">
      <w:pPr>
        <w:ind w:firstLine="708"/>
        <w:jc w:val="both"/>
      </w:pPr>
      <w:r w:rsidRPr="00AE324B">
        <w:t>1.3.Определение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1.4.Популяризация физической культуры и спорта среди различных групп населения. </w:t>
      </w: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  <w:r w:rsidRPr="00AE324B">
        <w:t>Статья 3.</w:t>
      </w:r>
      <w:r w:rsidRPr="00AE324B">
        <w:rPr>
          <w:b/>
        </w:rPr>
        <w:t>Полномочия Комитета</w:t>
      </w:r>
    </w:p>
    <w:p w:rsidR="00AE324B" w:rsidRPr="00AE324B" w:rsidRDefault="00AE324B" w:rsidP="00AE324B">
      <w:pPr>
        <w:ind w:firstLine="708"/>
        <w:jc w:val="both"/>
      </w:pPr>
      <w:r w:rsidRPr="00AE324B">
        <w:t>1.Комитет в целях реализации полномочий Администрации города в сфере физической культуры и спорта:</w:t>
      </w:r>
    </w:p>
    <w:p w:rsidR="00AE324B" w:rsidRPr="00AE324B" w:rsidRDefault="00AE324B" w:rsidP="00AE324B">
      <w:pPr>
        <w:ind w:firstLine="708"/>
        <w:jc w:val="both"/>
      </w:pPr>
      <w:r w:rsidRPr="00AE324B">
        <w:t>1.1.Обеспечивает условия для развития на территории города физической культуры, школьного спорта и массового спорта.</w:t>
      </w:r>
    </w:p>
    <w:p w:rsidR="00AE324B" w:rsidRPr="00AE324B" w:rsidRDefault="00AE324B" w:rsidP="00AE324B">
      <w:pPr>
        <w:ind w:firstLine="708"/>
        <w:jc w:val="both"/>
      </w:pPr>
      <w:r w:rsidRPr="00AE324B">
        <w:lastRenderedPageBreak/>
        <w:t>1.2.Определяет основные задачи и направления развития физической культуры  и спорта с учетом местных условий и возможностей, принимает и реализует местные программы развития физической культуры и спорта.</w:t>
      </w:r>
    </w:p>
    <w:p w:rsidR="00AE324B" w:rsidRPr="00AE324B" w:rsidRDefault="00AE324B" w:rsidP="00AE324B">
      <w:pPr>
        <w:ind w:firstLine="708"/>
        <w:jc w:val="both"/>
      </w:pPr>
      <w:r w:rsidRPr="00AE324B">
        <w:t>1.3.Популяризирует физическую культуру и спорт среди различных групп населения.</w:t>
      </w:r>
    </w:p>
    <w:p w:rsidR="00AE324B" w:rsidRPr="00AE324B" w:rsidRDefault="00AE324B" w:rsidP="00AE324B">
      <w:pPr>
        <w:ind w:firstLine="708"/>
        <w:jc w:val="both"/>
      </w:pPr>
      <w:r w:rsidRPr="00AE324B">
        <w:t>1.4.Организует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граждан.</w:t>
      </w:r>
    </w:p>
    <w:p w:rsidR="00AE324B" w:rsidRPr="00AE324B" w:rsidRDefault="00AE324B" w:rsidP="00AE324B">
      <w:pPr>
        <w:ind w:firstLine="708"/>
        <w:jc w:val="both"/>
      </w:pPr>
      <w:r w:rsidRPr="00AE324B">
        <w:t>1.5.Утверждает и реализует календарные планы физкультурных мероприятий и спортивных мероприятий города, в том числе включающих в себя физкультурные мероприятия и спортивные мероприятия по реализации комплекса ГТО.</w:t>
      </w:r>
    </w:p>
    <w:p w:rsidR="00AE324B" w:rsidRPr="00AE324B" w:rsidRDefault="00AE324B" w:rsidP="00AE324B">
      <w:pPr>
        <w:ind w:firstLine="708"/>
        <w:jc w:val="both"/>
      </w:pPr>
      <w:r w:rsidRPr="00AE324B">
        <w:t>1.6.Осуществляет учет лиц, помощь которым производится за счет средств бюджета города, социальных выплат и иных полномочий в области социальной политики в сфере физической культуры и спорта, в соответствии с решениями Городской Думы.</w:t>
      </w:r>
    </w:p>
    <w:p w:rsidR="00AE324B" w:rsidRPr="00AE324B" w:rsidRDefault="00AE324B" w:rsidP="00AE324B">
      <w:pPr>
        <w:ind w:firstLine="708"/>
        <w:jc w:val="both"/>
      </w:pPr>
      <w:r w:rsidRPr="00AE324B">
        <w:t>1.7.Организует медицинское обеспечение официальных физкультурных мероприятий и спортивных мероприятий в городе.</w:t>
      </w:r>
    </w:p>
    <w:p w:rsidR="00AE324B" w:rsidRPr="00AE324B" w:rsidRDefault="00AE324B" w:rsidP="00AE324B">
      <w:pPr>
        <w:ind w:firstLine="708"/>
        <w:jc w:val="both"/>
      </w:pPr>
      <w:r w:rsidRPr="00AE324B">
        <w:t>1.8.Содействует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мероприятий.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 xml:space="preserve">1.9.Осуществляет в соответствии с принятыми Администрацией города постановлениями функции и полномочия учредителя муниципальных учреждений, определяет цели, условия и порядок их деятельности, утверждает их уставы, назначает на должность и освобождает от должности руководителей данных учреждений, заслушивает отчеты об их деятельности в порядке, предусмотренном Уставом муниципального образования «Город Димитровград» Ульяновской области. </w:t>
      </w:r>
      <w:proofErr w:type="gramEnd"/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1.10.Инициирует документарные и фактические проверки (ревизии, инвентаризации) муниципальных учреждений, в отношении которых Комитет осуществляет функции и полномочия учредителя, в целях осуществления контроля за надлежащим использованием и сохранностью находящегося в муниципальной собственности имущества, используемого в области физической культуры и спорта, закрепленного за учреждениями на праве оперативного управления, а также переданного им в безвозмездное пользование.</w:t>
      </w:r>
      <w:proofErr w:type="gramEnd"/>
    </w:p>
    <w:p w:rsidR="00AE324B" w:rsidRPr="00AE324B" w:rsidRDefault="00AE324B" w:rsidP="00AE324B">
      <w:pPr>
        <w:ind w:firstLine="708"/>
        <w:jc w:val="both"/>
      </w:pPr>
      <w:r w:rsidRPr="00AE324B">
        <w:t>1.11.Обеспечивает ведение бюджетного, бухгалтерского, статистического, налогового учета и отчетно</w:t>
      </w:r>
      <w:r w:rsidRPr="00AE324B">
        <w:softHyphen/>
        <w:t>сти о финансово-хозяйственной деятельности муниципальных учреждений, в отношении которых Комитет осуществляет функции и полномочия учредителя, посредством централизованной бухгалтерии, в соответствии с заключенными договорами.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1.12.Обеспечивает </w:t>
      </w:r>
      <w:proofErr w:type="gramStart"/>
      <w:r w:rsidRPr="00AE324B">
        <w:t>контроль за</w:t>
      </w:r>
      <w:proofErr w:type="gramEnd"/>
      <w:r w:rsidRPr="00AE324B">
        <w:t xml:space="preserve"> подготовкой муниципальными учреждениями, в отношении которых Комитет осуществляет функции и полномочия учредителя, соответствующих документов для размещения заказов на закупку товаров, работ, услуг для обеспечения муниципальных нужд в соответствии с законодательством Российской Федерации.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1.13.Осуществляет </w:t>
      </w:r>
      <w:proofErr w:type="gramStart"/>
      <w:r w:rsidRPr="00AE324B">
        <w:t>контроль за</w:t>
      </w:r>
      <w:proofErr w:type="gramEnd"/>
      <w:r w:rsidRPr="00AE324B">
        <w:t xml:space="preserve"> соблюдением организациями, созданными городом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AE324B" w:rsidRPr="00AE324B" w:rsidRDefault="00AE324B" w:rsidP="00AE324B">
      <w:pPr>
        <w:ind w:firstLine="708"/>
        <w:jc w:val="both"/>
      </w:pPr>
      <w:r w:rsidRPr="00AE324B">
        <w:t>1.14.Присваивает спортивные разряды и квалификационные категории спортивных судей в соответствии со статьей 22 Федерального закона от 04.12.2007 № 329-ФЗ «О физической культуре и спорте в Российской Федерации».</w:t>
      </w:r>
    </w:p>
    <w:p w:rsidR="00AE324B" w:rsidRPr="00AE324B" w:rsidRDefault="00AE324B" w:rsidP="00AE324B">
      <w:pPr>
        <w:ind w:firstLine="708"/>
        <w:jc w:val="both"/>
      </w:pPr>
      <w:r w:rsidRPr="00AE324B">
        <w:t>1.15.Развивает детско-юношеский спорт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субъектов Российской Федерации.</w:t>
      </w:r>
    </w:p>
    <w:p w:rsidR="00AE324B" w:rsidRPr="00AE324B" w:rsidRDefault="00AE324B" w:rsidP="00AE324B">
      <w:pPr>
        <w:ind w:firstLine="708"/>
        <w:jc w:val="both"/>
      </w:pPr>
      <w:r w:rsidRPr="00AE324B">
        <w:t>1.16.Наделяет некоммерческие организации правом по оценке выполнения нормативов испытаний (тестов) комплекса ГТО.</w:t>
      </w:r>
    </w:p>
    <w:p w:rsidR="00AE324B" w:rsidRPr="00AE324B" w:rsidRDefault="00AE324B" w:rsidP="00AE324B">
      <w:pPr>
        <w:ind w:firstLine="708"/>
        <w:jc w:val="both"/>
      </w:pPr>
      <w:r w:rsidRPr="00AE324B">
        <w:t>1.17.На основании специальных поручений Администрации города в виде отдельных постановлений организует и осуществляет прием международных, межрегиональных, межмуниципальных организаций, комиссий, официальных делегаций, осуществляющих свою деятельность в области социально-культурной политики.</w:t>
      </w:r>
    </w:p>
    <w:p w:rsidR="00AE324B" w:rsidRPr="00AE324B" w:rsidRDefault="00AE324B" w:rsidP="00AE324B">
      <w:pPr>
        <w:autoSpaceDE w:val="0"/>
        <w:ind w:firstLine="709"/>
        <w:jc w:val="both"/>
      </w:pPr>
      <w:r w:rsidRPr="00AE324B">
        <w:lastRenderedPageBreak/>
        <w:t>1.18. Организует предоставление дополнительного образования детям в муниципальных образовательных организациях в сфере физической культуры и спорта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AE324B" w:rsidRPr="00AE324B" w:rsidRDefault="00AE324B" w:rsidP="00AE324B">
      <w:pPr>
        <w:ind w:firstLine="708"/>
        <w:jc w:val="both"/>
      </w:pPr>
      <w:r w:rsidRPr="00AE324B">
        <w:t>1.19.Участвует в разработке и реализации планов и программ комплексного социально-экономического развития города, иных документов стратегического планирования в части развития физической культуры и спорта, в том числе, инициирует строительство спортивных сооружений.</w:t>
      </w:r>
    </w:p>
    <w:p w:rsidR="00AE324B" w:rsidRPr="00AE324B" w:rsidRDefault="00AE324B" w:rsidP="00AE324B">
      <w:pPr>
        <w:ind w:firstLine="708"/>
        <w:jc w:val="both"/>
      </w:pPr>
      <w:r w:rsidRPr="00AE324B">
        <w:t>1.20.Осуществляет разработку и реализацию муниципальных программ развития физической культуры и спорта, принимает участие в формировании проекта бюджета города в сфере физической культуры и спорта и подготовке соответствующих изменений в бюджет города.</w:t>
      </w:r>
    </w:p>
    <w:p w:rsidR="00AE324B" w:rsidRPr="00AE324B" w:rsidRDefault="00AE324B" w:rsidP="00AE324B">
      <w:pPr>
        <w:ind w:firstLine="708"/>
        <w:jc w:val="both"/>
      </w:pPr>
      <w:r w:rsidRPr="00AE324B">
        <w:t>1.21.Разрабатывает мероприятия по укреплению и развитию материально-технической базы, обеспечению инвентарем, оборудованием физкультурно-спортивного назначения муниципальных учреждений, в отношении которых Комитет осуществляет функции и полномочия учредителя.</w:t>
      </w:r>
    </w:p>
    <w:p w:rsidR="00AE324B" w:rsidRPr="00AE324B" w:rsidRDefault="00AE324B" w:rsidP="00AE324B">
      <w:pPr>
        <w:ind w:firstLine="708"/>
        <w:jc w:val="both"/>
      </w:pPr>
      <w:r w:rsidRPr="00AE324B">
        <w:t>1.22.Проводит в соответствии с утвержденными планами подготовку спортсменов, обеспечивает их участие в городских, областных соревнованиях, оказывает содействие в обеспечении их участия во всероссийских и международных соревнованиях.</w:t>
      </w:r>
    </w:p>
    <w:p w:rsidR="00AE324B" w:rsidRPr="00AE324B" w:rsidRDefault="00AE324B" w:rsidP="00AE324B">
      <w:pPr>
        <w:ind w:firstLine="708"/>
        <w:jc w:val="both"/>
      </w:pPr>
      <w:r w:rsidRPr="00AE324B">
        <w:t>1.23.Награждает дипломами, призами и другими спортивными наградами победителей и призеров городских соревнований, ходатайствует о присвоении спортивных званий, о награждении муниципальными, региональными и государственными наградами особо отличившихся работников физической культуры и спорта, активистов спортивного движения.</w:t>
      </w:r>
    </w:p>
    <w:p w:rsidR="00AE324B" w:rsidRPr="00AE324B" w:rsidRDefault="00AE324B" w:rsidP="00AE324B">
      <w:pPr>
        <w:widowControl w:val="0"/>
        <w:autoSpaceDE w:val="0"/>
        <w:autoSpaceDN w:val="0"/>
        <w:adjustRightInd w:val="0"/>
        <w:ind w:firstLine="709"/>
        <w:jc w:val="both"/>
      </w:pPr>
      <w:r w:rsidRPr="00AE324B">
        <w:t>1.24.Разрабатывает в установленном порядке муниципальные правовые акты по вопросам функционирования и развития отрасли физической культуры и спорта города, участвует в подготовке и согласовании документов в области физической культуры и спорта.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1.25.Осуществляет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  <w:proofErr w:type="gramEnd"/>
    </w:p>
    <w:p w:rsidR="00AE324B" w:rsidRPr="00AE324B" w:rsidRDefault="00AE324B" w:rsidP="00AE324B">
      <w:pPr>
        <w:ind w:firstLine="708"/>
        <w:jc w:val="both"/>
      </w:pPr>
      <w:r w:rsidRPr="00AE324B">
        <w:t>2.Комитет как юридическое лицо:</w:t>
      </w:r>
    </w:p>
    <w:p w:rsidR="00AE324B" w:rsidRPr="00AE324B" w:rsidRDefault="00AE324B" w:rsidP="00AE324B">
      <w:pPr>
        <w:ind w:firstLine="708"/>
        <w:jc w:val="both"/>
      </w:pPr>
      <w:r w:rsidRPr="00AE324B">
        <w:t>2.1.Осуществляет бюджетные полномочия в соответствии с Бюджетным кодексом Российской Федерации.</w:t>
      </w:r>
    </w:p>
    <w:p w:rsidR="00AE324B" w:rsidRPr="00AE324B" w:rsidRDefault="00AE324B" w:rsidP="00AE324B">
      <w:pPr>
        <w:ind w:firstLine="708"/>
        <w:jc w:val="both"/>
      </w:pPr>
      <w:r w:rsidRPr="00AE324B">
        <w:t>2.2.Выступает заказчиком на поставки товаров, выполнение работ и оказание услуг, связанных с решением вопросов местного значения в сфере физической культуры и спорта и осуществлением отдельных государственных полномочий, переданных органам местного самоуправления федеральными законами и законами Ульяновской области.</w:t>
      </w:r>
    </w:p>
    <w:p w:rsidR="00AE324B" w:rsidRPr="00AE324B" w:rsidRDefault="00AE324B" w:rsidP="00AE324B">
      <w:pPr>
        <w:ind w:firstLine="708"/>
        <w:jc w:val="both"/>
      </w:pPr>
      <w:r w:rsidRPr="00AE324B">
        <w:t>2.3.Заключает в установленном порядке соглашения, договоры и муниципальные контракты по вопросам компетенции Комитета.</w:t>
      </w:r>
    </w:p>
    <w:p w:rsidR="00AE324B" w:rsidRPr="00AE324B" w:rsidRDefault="00AE324B" w:rsidP="00AE324B">
      <w:pPr>
        <w:ind w:firstLine="708"/>
        <w:jc w:val="both"/>
      </w:pPr>
      <w:r w:rsidRPr="00AE324B">
        <w:t>2.4.Организует работу по получению дополнительного профессионального образования муниципальными служащими Комитета за счет бюджета города.</w:t>
      </w:r>
    </w:p>
    <w:p w:rsidR="00AE324B" w:rsidRPr="00AE324B" w:rsidRDefault="00AE324B" w:rsidP="00AE324B">
      <w:pPr>
        <w:ind w:firstLine="708"/>
        <w:jc w:val="both"/>
      </w:pPr>
      <w:r w:rsidRPr="00AE324B">
        <w:t>2.5.Осуществляет взаимодействие с федеральными, областными, организациями физической культуры и спорта, общественными физкультурно-спортивными объединениями.</w:t>
      </w:r>
    </w:p>
    <w:p w:rsidR="00AE324B" w:rsidRPr="00AE324B" w:rsidRDefault="00AE324B" w:rsidP="00AE324B">
      <w:pPr>
        <w:widowControl w:val="0"/>
        <w:autoSpaceDE w:val="0"/>
        <w:autoSpaceDN w:val="0"/>
        <w:adjustRightInd w:val="0"/>
        <w:ind w:firstLine="709"/>
        <w:jc w:val="both"/>
      </w:pPr>
      <w:r w:rsidRPr="00AE324B">
        <w:t>2.6.Представляет в установленном порядке кандидатуры на присвоение почетных званий работникам муниципальных учреждений.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2.7.Осуществляет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  <w:proofErr w:type="gramEnd"/>
    </w:p>
    <w:p w:rsidR="00AE324B" w:rsidRPr="00AE324B" w:rsidRDefault="00AE324B" w:rsidP="00AE324B">
      <w:pPr>
        <w:ind w:firstLine="708"/>
        <w:jc w:val="both"/>
      </w:pPr>
      <w:r w:rsidRPr="00AE324B">
        <w:t>3.В процессе исполнения возложенных на него полномочий Комитет имеет право:</w:t>
      </w:r>
    </w:p>
    <w:p w:rsidR="00AE324B" w:rsidRPr="00AE324B" w:rsidRDefault="00AE324B" w:rsidP="00AE324B">
      <w:pPr>
        <w:ind w:firstLine="708"/>
        <w:jc w:val="both"/>
      </w:pPr>
      <w:r w:rsidRPr="00AE324B">
        <w:lastRenderedPageBreak/>
        <w:t>3.1. На основании специальных поручений Администрации города в виде отдельных постановлений утверждать порядок формирования спортивных сборных команд города, осуществлять их обеспечение.</w:t>
      </w:r>
    </w:p>
    <w:p w:rsidR="00AE324B" w:rsidRPr="00AE324B" w:rsidRDefault="00AE324B" w:rsidP="00AE324B">
      <w:pPr>
        <w:ind w:firstLine="708"/>
        <w:jc w:val="both"/>
      </w:pPr>
      <w:r w:rsidRPr="00AE324B">
        <w:t>3.2. На основании специальных поручений Администрации города в виде отдельных постановлений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Ульяновской области, проводимых на территории города.</w:t>
      </w:r>
    </w:p>
    <w:p w:rsidR="00AE324B" w:rsidRPr="00AE324B" w:rsidRDefault="00AE324B" w:rsidP="00AE324B">
      <w:pPr>
        <w:ind w:firstLine="708"/>
        <w:jc w:val="both"/>
      </w:pPr>
      <w:r w:rsidRPr="00AE324B">
        <w:t>3.3.Оказывать содействие субъектам физической культуры и спорта, осуществляющим свою деятельность на территории города, в том числе содействовать развитию физической культуры и спорта в муниципальных образовательных учреждениях, в отношении которых Управление образования Администрации города Димитровграда Ульяновской области осуществляет функции и полномочия учредителя.</w:t>
      </w:r>
    </w:p>
    <w:p w:rsidR="00AE324B" w:rsidRPr="00AE324B" w:rsidRDefault="00AE324B" w:rsidP="00AE324B">
      <w:pPr>
        <w:ind w:firstLine="708"/>
        <w:jc w:val="both"/>
      </w:pPr>
      <w:r w:rsidRPr="00AE324B">
        <w:t>3.4.На основании специальных поручений Администрации города в виде отдельных постановлений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AE324B" w:rsidRPr="00AE324B" w:rsidRDefault="00AE324B" w:rsidP="00AE324B">
      <w:pPr>
        <w:ind w:firstLine="708"/>
        <w:jc w:val="both"/>
      </w:pPr>
      <w:r w:rsidRPr="00AE324B">
        <w:t>3.5.Оказывать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E324B" w:rsidRPr="00AE324B" w:rsidRDefault="00AE324B" w:rsidP="00AE324B">
      <w:pPr>
        <w:ind w:firstLine="708"/>
        <w:jc w:val="both"/>
      </w:pPr>
      <w:r w:rsidRPr="00AE324B">
        <w:t>3.6.Запрашивать и получать в пределах своих полномочий в установленном порядке от руководителей отраслевых (функциональных) органов и структурных подразделений Администрации города, предприятий, организаций, учреждений, общественных объединений и физических лиц (по согласованию) необходимые пояснения, документы и материалы по вопросам своей компетенции.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3.7.Проводить совещания, семинары, конференции, «круглые столы» с привлечением представителей отраслевых (функциональных) органов и структурных подразделений Администрации города, предприятий, организаций и учреждений города, общественных объединений, а также граждан (по согласованию) для рассмотрения вопросов, отнесенных к компетенции Комитета.</w:t>
      </w:r>
      <w:proofErr w:type="gramEnd"/>
    </w:p>
    <w:p w:rsidR="00AE324B" w:rsidRPr="00AE324B" w:rsidRDefault="00AE324B" w:rsidP="00AE324B">
      <w:pPr>
        <w:ind w:firstLine="708"/>
        <w:jc w:val="both"/>
      </w:pPr>
      <w:r w:rsidRPr="00AE324B">
        <w:t>3.8.Осуществлять иные права в соответствии с законодательством Российской Федерации, Ульяновской области, муниципальными правовыми актами.</w:t>
      </w: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  <w:rPr>
          <w:b/>
        </w:rPr>
      </w:pPr>
      <w:r w:rsidRPr="00AE324B">
        <w:t xml:space="preserve">Статья 4. </w:t>
      </w:r>
      <w:r w:rsidRPr="00AE324B">
        <w:rPr>
          <w:b/>
        </w:rPr>
        <w:t>Организация деятельности Комитета</w:t>
      </w:r>
    </w:p>
    <w:p w:rsidR="004C5E56" w:rsidRPr="004C5E56" w:rsidRDefault="004C5E56" w:rsidP="004C5E56">
      <w:pPr>
        <w:ind w:firstLine="708"/>
        <w:jc w:val="both"/>
      </w:pPr>
      <w:r w:rsidRPr="004C5E56">
        <w:t>1.Руководство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города по согласованию с Первым заместителем Главы Администрации города или Заместителем Главы Администрации города, курирующим социальную сферу, в соответствии со структурой Администрации города.</w:t>
      </w:r>
    </w:p>
    <w:p w:rsidR="004C5E56" w:rsidRPr="004C5E56" w:rsidRDefault="004C5E56" w:rsidP="004C5E56">
      <w:pPr>
        <w:ind w:firstLine="708"/>
        <w:jc w:val="both"/>
      </w:pPr>
      <w:r w:rsidRPr="004C5E56">
        <w:t>2.Председатель Комитета имеет заместителя, назначаемого на должность и освобождаемого от должности распоряжением Администрации города, по согласованию с Председателем Комитета и Первым заместителем Главы Администрации города или Заместителем Главы Администрации города, курирующим социальную сферу, в соответствии со структурой Администрации города.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3.Заместитель Председателя Комитета осуществляет свои полномочия в соответствии с должностной инструкцией, утвержденной распоряжением Администрации города. </w:t>
      </w:r>
    </w:p>
    <w:p w:rsidR="00AE324B" w:rsidRPr="00AE324B" w:rsidRDefault="00AE324B" w:rsidP="00AE324B">
      <w:pPr>
        <w:ind w:firstLine="708"/>
        <w:jc w:val="both"/>
      </w:pPr>
      <w:r w:rsidRPr="00AE324B">
        <w:t>4.В период временного отсутствия Председателя Комитета (вакансия, отпуск, командировка, временная нетрудоспособность) исполнение его должностных обязанностей возлагается на заместителя Председателя Комитета, в соответствии с распоряжением Администрации города.</w:t>
      </w:r>
    </w:p>
    <w:p w:rsidR="00AE324B" w:rsidRPr="00AE324B" w:rsidRDefault="00AE324B" w:rsidP="00AE324B">
      <w:pPr>
        <w:ind w:firstLine="708"/>
        <w:jc w:val="both"/>
      </w:pPr>
      <w:r w:rsidRPr="00AE324B">
        <w:t>5.Председатель Комитета:</w:t>
      </w:r>
    </w:p>
    <w:p w:rsidR="00AE324B" w:rsidRPr="00AE324B" w:rsidRDefault="00AE324B" w:rsidP="00AE324B">
      <w:pPr>
        <w:ind w:firstLine="708"/>
        <w:jc w:val="both"/>
      </w:pPr>
      <w:r w:rsidRPr="00AE324B">
        <w:t>5.1.Обеспечивает организацию работы и руководство деятельностью Комитета.</w:t>
      </w:r>
    </w:p>
    <w:p w:rsidR="00AE324B" w:rsidRPr="00AE324B" w:rsidRDefault="00AE324B" w:rsidP="00AE324B">
      <w:pPr>
        <w:ind w:firstLine="708"/>
        <w:jc w:val="both"/>
      </w:pPr>
      <w:r w:rsidRPr="00AE324B">
        <w:t>5.2.Осуществляет руководство на основе единоначалия и несет персональную ответственность за выполнение возложенных на Комитет задач и функций.</w:t>
      </w:r>
    </w:p>
    <w:p w:rsidR="00AE324B" w:rsidRPr="00AE324B" w:rsidRDefault="00AE324B" w:rsidP="00AE324B">
      <w:pPr>
        <w:ind w:firstLine="708"/>
        <w:jc w:val="both"/>
      </w:pPr>
      <w:r w:rsidRPr="00AE324B">
        <w:lastRenderedPageBreak/>
        <w:t>5.3.Действует без доверенности от имени Комитета, представляет его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Комитета.</w:t>
      </w:r>
    </w:p>
    <w:p w:rsidR="00AE324B" w:rsidRPr="00AE324B" w:rsidRDefault="00AE324B" w:rsidP="00AE324B">
      <w:pPr>
        <w:ind w:firstLine="708"/>
        <w:jc w:val="both"/>
      </w:pPr>
      <w:r w:rsidRPr="00AE324B">
        <w:t>5.4.Выдает доверенности на право представления Комитета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 и судебных органах, во всех предприятиях, учреждениях и организациях, независимо от их организационно-правовой формы и формы собственности по вопросам, относящимся к компетенции Комитета.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5.5.Утверждает бюджетную смету на содержание Комитета в </w:t>
      </w:r>
      <w:proofErr w:type="gramStart"/>
      <w:r w:rsidRPr="00AE324B">
        <w:t>пределах</w:t>
      </w:r>
      <w:proofErr w:type="gramEnd"/>
      <w:r w:rsidRPr="00AE324B">
        <w:t xml:space="preserve"> утвержденных на соответствующий период бюджетных ассигнований, предусмотренных в бюджете города.</w:t>
      </w:r>
    </w:p>
    <w:p w:rsidR="00AE324B" w:rsidRPr="00AE324B" w:rsidRDefault="00AE324B" w:rsidP="00AE324B">
      <w:pPr>
        <w:ind w:firstLine="708"/>
        <w:jc w:val="both"/>
      </w:pPr>
      <w:r w:rsidRPr="00AE324B">
        <w:t>5.6.Представляет Главе Администрации города через Первого заместителя Главы Администрации города или Заместителя Главы Администрации города, курирующего социальную сферу, в соответствии со структурой Администрации  города для утверждения Администрацией города штатного расписания Комитета, положения об отделах Комитета, должностные инструкции работников Комитета.</w:t>
      </w:r>
    </w:p>
    <w:p w:rsidR="00AE324B" w:rsidRPr="00AE324B" w:rsidRDefault="00AE324B" w:rsidP="00AE324B">
      <w:pPr>
        <w:ind w:firstLine="708"/>
        <w:jc w:val="both"/>
      </w:pPr>
      <w:r w:rsidRPr="00AE324B">
        <w:t>5.7.Согласовывает назначение Главой Администрации города на должность и освобождение от должности работников Комитета.</w:t>
      </w:r>
    </w:p>
    <w:p w:rsidR="00AE324B" w:rsidRPr="00AE324B" w:rsidRDefault="00AE324B" w:rsidP="00AE324B">
      <w:pPr>
        <w:ind w:firstLine="708"/>
        <w:jc w:val="both"/>
      </w:pPr>
      <w:proofErr w:type="gramStart"/>
      <w:r w:rsidRPr="00AE324B">
        <w:t>5.8.Вносит Главе Администрации города по согласованию с Первым заместителем Главы Администрации города или Заместителем Главы Администрации города, курирующим социальную сферу, в соответствии со структурой Администрации города рекомендации о премировании работников Комитета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актами.</w:t>
      </w:r>
      <w:proofErr w:type="gramEnd"/>
    </w:p>
    <w:p w:rsidR="00AE324B" w:rsidRPr="00AE324B" w:rsidRDefault="00AE324B" w:rsidP="00AE324B">
      <w:pPr>
        <w:ind w:firstLine="708"/>
        <w:jc w:val="both"/>
      </w:pPr>
      <w:r w:rsidRPr="00AE324B">
        <w:t>5.9.Вносит Главе Администрации города по согласованию с Первым заместителем Главы Администрации города или Заместителем Главы Администрации города, курирующим социальную сферу, в соответствии со структурой Администрации города предложения по дополнительному профессиональному образованию, стажировке и подбору кадров.</w:t>
      </w:r>
    </w:p>
    <w:p w:rsidR="00AE324B" w:rsidRPr="00AE324B" w:rsidRDefault="00AE324B" w:rsidP="00AE324B">
      <w:pPr>
        <w:ind w:firstLine="708"/>
        <w:jc w:val="both"/>
      </w:pPr>
      <w:r w:rsidRPr="00AE324B">
        <w:t>5.10.Вносит в Администрацию города проекты муниципальных правовых актов и иные документы по вопросам, относящимся к компетенции Комитета.</w:t>
      </w:r>
    </w:p>
    <w:p w:rsidR="00AE324B" w:rsidRPr="00AE324B" w:rsidRDefault="00AE324B" w:rsidP="00AE324B">
      <w:pPr>
        <w:ind w:firstLine="708"/>
        <w:jc w:val="both"/>
      </w:pPr>
      <w:r w:rsidRPr="00AE324B">
        <w:t>5.11.Издает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приказы по вопросам деятельности Комитета, организует и контролирует их исполнение.</w:t>
      </w:r>
    </w:p>
    <w:p w:rsidR="00AE324B" w:rsidRPr="00AE324B" w:rsidRDefault="00AE324B" w:rsidP="00AE324B">
      <w:pPr>
        <w:ind w:firstLine="708"/>
        <w:jc w:val="both"/>
      </w:pPr>
      <w:r w:rsidRPr="00AE324B">
        <w:t>5.12.Назначает и освобождает от должности директоров муниципальных учреждений, в отношении которых Комитет осуществляет функции и полномочия учредителя, в соответствии с действующим трудовым законодательством.</w:t>
      </w:r>
    </w:p>
    <w:p w:rsidR="00AE324B" w:rsidRPr="00AE324B" w:rsidRDefault="00AE324B" w:rsidP="00AE324B">
      <w:pPr>
        <w:ind w:firstLine="708"/>
        <w:jc w:val="both"/>
      </w:pPr>
      <w:r w:rsidRPr="00AE324B">
        <w:t>5.13.Рассматривает предложения и жалобы граждан, принимает необходимые меры для их реализации в пределах своей компетенции.</w:t>
      </w:r>
    </w:p>
    <w:p w:rsidR="00AE324B" w:rsidRPr="00AE324B" w:rsidRDefault="00AE324B" w:rsidP="00AE324B">
      <w:pPr>
        <w:ind w:firstLine="708"/>
        <w:jc w:val="both"/>
      </w:pPr>
      <w:r w:rsidRPr="00AE324B">
        <w:t>5.14.Заключает от имени Комитета договоры, муниципальные контракты и соглашения в пределах своей компетенции, необходимые для осуществления возложенных на Комитет задач.</w:t>
      </w:r>
    </w:p>
    <w:p w:rsidR="00AE324B" w:rsidRPr="00AE324B" w:rsidRDefault="00AE324B" w:rsidP="00AE324B">
      <w:pPr>
        <w:ind w:firstLine="708"/>
        <w:jc w:val="both"/>
      </w:pPr>
      <w:r w:rsidRPr="00AE324B">
        <w:t>5.15.Осуществляет иные права и обязанности, предусмотренные законодательством Российской Федерации, Ульяновской области, муниципальными правовыми актами, настоящим Положением, должностной инструкцией.</w:t>
      </w: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  <w:rPr>
          <w:b/>
        </w:rPr>
      </w:pPr>
      <w:r w:rsidRPr="00AE324B">
        <w:t xml:space="preserve">Статья 5. </w:t>
      </w:r>
      <w:r w:rsidRPr="00AE324B">
        <w:rPr>
          <w:b/>
        </w:rPr>
        <w:t>Имущество Комитета</w:t>
      </w:r>
    </w:p>
    <w:p w:rsidR="00AE324B" w:rsidRPr="00AE324B" w:rsidRDefault="00AE324B" w:rsidP="00AE324B">
      <w:pPr>
        <w:ind w:firstLine="708"/>
        <w:jc w:val="both"/>
      </w:pPr>
      <w:r w:rsidRPr="00AE324B">
        <w:t xml:space="preserve">1.Собственник муниципального имущества города (уполномоченный им орган) закрепляет за Комитетом необходимое движимое и недвижимое имущество на праве оперативного управления, отражаемое на самостоятельном балансе. </w:t>
      </w:r>
    </w:p>
    <w:p w:rsidR="00AE324B" w:rsidRPr="00AE324B" w:rsidRDefault="00AE324B" w:rsidP="00AE324B">
      <w:pPr>
        <w:ind w:firstLine="708"/>
        <w:jc w:val="both"/>
      </w:pPr>
      <w:r w:rsidRPr="00AE324B">
        <w:t>2.Права Комитета на закрепленное за ним имущество определяются в соответствии с Гражданским кодексом Российской Федерации.</w:t>
      </w:r>
    </w:p>
    <w:p w:rsidR="00AE324B" w:rsidRPr="00AE324B" w:rsidRDefault="00AE324B" w:rsidP="00AE324B">
      <w:pPr>
        <w:ind w:firstLine="708"/>
        <w:jc w:val="both"/>
      </w:pPr>
      <w:r w:rsidRPr="00AE324B">
        <w:lastRenderedPageBreak/>
        <w:t>3.Комитет не вправе отчуждать, либо иным способом распоряжаться закрепленным за ним имуществом и имуществом, приобретенным за счет средств, выделенных ему по бюджетной смете без согласия собственника муниципального имущества города (уполномоченного им органа).</w:t>
      </w:r>
    </w:p>
    <w:p w:rsidR="00AE324B" w:rsidRPr="00AE324B" w:rsidRDefault="00AE324B" w:rsidP="00AE324B">
      <w:pPr>
        <w:ind w:firstLine="708"/>
        <w:jc w:val="both"/>
      </w:pPr>
      <w:r w:rsidRPr="00AE324B">
        <w:t>4.Собственник муниципального имущества города (уполномоченный им орган), закрепленного за Комитетом, вправе изъять лишнее, неиспользуемое либо используемое не по назначению имущество и распорядиться им по своему усмотрению.</w:t>
      </w:r>
    </w:p>
    <w:p w:rsidR="00AE324B" w:rsidRPr="00AE324B" w:rsidRDefault="00AE324B" w:rsidP="00AE324B">
      <w:pPr>
        <w:ind w:firstLine="708"/>
        <w:jc w:val="both"/>
      </w:pPr>
      <w:r w:rsidRPr="00AE324B">
        <w:t>5.Финансирование деятельности Комитета в части исполнения им своих полномочий по вопросам местного значения, относящимся к ведению города, осуществляется за счет средств бюджета города. При возложении на Комитет исполнения отдельных государственных полномочий, финансирование этой части его деятельности осуществляется в порядке, установленном федеральным законом или законом Ульяновской области о передаче соответствующих полномочий.</w:t>
      </w: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  <w:rPr>
          <w:b/>
        </w:rPr>
      </w:pPr>
      <w:r w:rsidRPr="00AE324B">
        <w:t>Статья 6.</w:t>
      </w:r>
      <w:r w:rsidRPr="00AE324B">
        <w:rPr>
          <w:b/>
        </w:rPr>
        <w:t>Порядок реорганизации и ликвидации Комитета</w:t>
      </w:r>
    </w:p>
    <w:p w:rsidR="00AE324B" w:rsidRPr="00AE324B" w:rsidRDefault="00AE324B" w:rsidP="00AE324B">
      <w:pPr>
        <w:ind w:firstLine="708"/>
        <w:jc w:val="both"/>
      </w:pPr>
      <w:r w:rsidRPr="00AE324B">
        <w:t>1.Решения о реорганизации и ликвидации Комитета принимаются в порядке, установленном действующим законодательством Российской Федерации.</w:t>
      </w:r>
    </w:p>
    <w:p w:rsidR="00AE324B" w:rsidRPr="00AE324B" w:rsidRDefault="00AE324B" w:rsidP="00AE324B">
      <w:pPr>
        <w:ind w:firstLine="708"/>
        <w:jc w:val="both"/>
      </w:pPr>
      <w:r w:rsidRPr="00AE324B">
        <w:t>2.Реорганизация и ликвидация Комитета считаются завершенными с момента внесения соответствующей записи об этом в Единый государственный реестр юридических лиц.</w:t>
      </w: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Pr="00AE324B" w:rsidRDefault="00AE324B" w:rsidP="00AE324B">
      <w:pPr>
        <w:ind w:firstLine="708"/>
        <w:jc w:val="both"/>
      </w:pPr>
    </w:p>
    <w:p w:rsidR="00AE324B" w:rsidRDefault="00AE324B" w:rsidP="00AE324B"/>
    <w:p w:rsidR="00AE324B" w:rsidRPr="00AE324B" w:rsidRDefault="00AE324B" w:rsidP="00AE324B">
      <w:pPr>
        <w:ind w:left="6521"/>
      </w:pPr>
      <w:r w:rsidRPr="00AE324B">
        <w:t>Приложение                                                                                    к Положению о Комитете                                                                                     по физической культуре                                                                                    и спорту Администрации                                                                                     города Димитровграда                                                                                   Ульяновской области</w:t>
      </w:r>
    </w:p>
    <w:p w:rsidR="00AE324B" w:rsidRPr="00AE324B" w:rsidRDefault="00AE324B" w:rsidP="00AE324B">
      <w:pPr>
        <w:ind w:left="5103"/>
      </w:pPr>
    </w:p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>
      <w:pPr>
        <w:jc w:val="center"/>
        <w:rPr>
          <w:b/>
        </w:rPr>
      </w:pPr>
      <w:r w:rsidRPr="00AE324B">
        <w:rPr>
          <w:b/>
        </w:rPr>
        <w:t>Образец бланка письма</w:t>
      </w:r>
    </w:p>
    <w:p w:rsidR="00AE324B" w:rsidRDefault="00AE324B" w:rsidP="00AE324B">
      <w:pPr>
        <w:jc w:val="center"/>
        <w:rPr>
          <w:b/>
        </w:rPr>
      </w:pPr>
      <w:r w:rsidRPr="00AE324B">
        <w:rPr>
          <w:b/>
        </w:rPr>
        <w:t xml:space="preserve">Комитета по физической культуре и спорту Администрации </w:t>
      </w:r>
    </w:p>
    <w:p w:rsidR="00AE324B" w:rsidRPr="00AE324B" w:rsidRDefault="00AE324B" w:rsidP="00AE324B">
      <w:pPr>
        <w:jc w:val="center"/>
        <w:rPr>
          <w:b/>
        </w:rPr>
      </w:pPr>
      <w:r w:rsidRPr="00AE324B">
        <w:rPr>
          <w:b/>
        </w:rPr>
        <w:t>города Димитровграда Ульяновской области</w:t>
      </w:r>
    </w:p>
    <w:p w:rsidR="00AE324B" w:rsidRPr="00AE324B" w:rsidRDefault="00AE324B" w:rsidP="00AE324B">
      <w:pPr>
        <w:jc w:val="center"/>
        <w:rPr>
          <w:b/>
        </w:rPr>
      </w:pPr>
    </w:p>
    <w:p w:rsidR="00AE324B" w:rsidRPr="003074CF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tbl>
      <w:tblPr>
        <w:tblW w:w="0" w:type="auto"/>
        <w:tblLook w:val="01E0" w:firstRow="1" w:lastRow="1" w:firstColumn="1" w:lastColumn="1" w:noHBand="0" w:noVBand="0"/>
      </w:tblPr>
      <w:tblGrid>
        <w:gridCol w:w="3909"/>
      </w:tblGrid>
      <w:tr w:rsidR="00AE324B" w:rsidTr="00EE1638">
        <w:trPr>
          <w:trHeight w:val="2814"/>
        </w:trPr>
        <w:tc>
          <w:tcPr>
            <w:tcW w:w="3909" w:type="dxa"/>
            <w:shd w:val="clear" w:color="auto" w:fill="auto"/>
          </w:tcPr>
          <w:p w:rsidR="00AE324B" w:rsidRPr="00657004" w:rsidRDefault="00AE324B" w:rsidP="00EE1638">
            <w:pPr>
              <w:jc w:val="center"/>
              <w:rPr>
                <w:b/>
                <w:caps/>
                <w:spacing w:val="3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004">
              <w:rPr>
                <w:b/>
                <w:caps/>
                <w:spacing w:val="34"/>
                <w:sz w:val="12"/>
                <w:szCs w:val="12"/>
              </w:rPr>
              <w:t xml:space="preserve"> </w:t>
            </w:r>
          </w:p>
          <w:p w:rsidR="00AE324B" w:rsidRPr="00657004" w:rsidRDefault="00AE324B" w:rsidP="00EE1638">
            <w:pPr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657004">
              <w:rPr>
                <w:b/>
                <w:caps/>
                <w:spacing w:val="34"/>
                <w:sz w:val="16"/>
                <w:szCs w:val="16"/>
              </w:rPr>
              <w:t>КОМИТЕТ</w:t>
            </w:r>
          </w:p>
          <w:p w:rsidR="00AE324B" w:rsidRPr="00657004" w:rsidRDefault="00AE324B" w:rsidP="00EE1638">
            <w:pPr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657004">
              <w:rPr>
                <w:b/>
                <w:caps/>
                <w:spacing w:val="34"/>
                <w:sz w:val="16"/>
                <w:szCs w:val="16"/>
              </w:rPr>
              <w:t>по физической культуре и спорту</w:t>
            </w:r>
          </w:p>
          <w:p w:rsidR="00AE324B" w:rsidRPr="00657004" w:rsidRDefault="00AE324B" w:rsidP="00EE1638">
            <w:pPr>
              <w:jc w:val="center"/>
              <w:rPr>
                <w:b/>
                <w:sz w:val="16"/>
                <w:szCs w:val="16"/>
              </w:rPr>
            </w:pPr>
            <w:r w:rsidRPr="00657004">
              <w:rPr>
                <w:b/>
                <w:sz w:val="16"/>
                <w:szCs w:val="16"/>
              </w:rPr>
              <w:t>Администрации города Димитровграда</w:t>
            </w:r>
          </w:p>
          <w:p w:rsidR="00AE324B" w:rsidRPr="00657004" w:rsidRDefault="00AE324B" w:rsidP="00EE1638">
            <w:pPr>
              <w:pStyle w:val="6"/>
              <w:rPr>
                <w:sz w:val="12"/>
                <w:szCs w:val="12"/>
              </w:rPr>
            </w:pPr>
            <w:r w:rsidRPr="00657004">
              <w:rPr>
                <w:sz w:val="12"/>
                <w:szCs w:val="12"/>
              </w:rPr>
              <w:t>Ульяновской области</w:t>
            </w:r>
          </w:p>
          <w:p w:rsidR="00AE324B" w:rsidRPr="00657004" w:rsidRDefault="00AE324B" w:rsidP="00EE1638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>пр</w:t>
            </w:r>
            <w:proofErr w:type="gramStart"/>
            <w:r w:rsidRPr="00657004">
              <w:rPr>
                <w:rFonts w:ascii="Arial" w:hAnsi="Arial"/>
                <w:sz w:val="12"/>
                <w:szCs w:val="12"/>
              </w:rPr>
              <w:t>.</w:t>
            </w:r>
            <w:r>
              <w:rPr>
                <w:rFonts w:ascii="Arial" w:hAnsi="Arial"/>
                <w:sz w:val="12"/>
                <w:szCs w:val="12"/>
              </w:rPr>
              <w:t>Д</w:t>
            </w:r>
            <w:proofErr w:type="gramEnd"/>
            <w:r>
              <w:rPr>
                <w:rFonts w:ascii="Arial" w:hAnsi="Arial"/>
                <w:sz w:val="12"/>
                <w:szCs w:val="12"/>
              </w:rPr>
              <w:t>имитрова,14 а</w:t>
            </w:r>
            <w:r w:rsidRPr="00657004">
              <w:rPr>
                <w:rFonts w:ascii="Arial" w:hAnsi="Arial"/>
                <w:sz w:val="12"/>
                <w:szCs w:val="12"/>
              </w:rPr>
              <w:t>, г. Димитровград, 43351</w:t>
            </w:r>
            <w:r>
              <w:rPr>
                <w:rFonts w:ascii="Arial" w:hAnsi="Arial"/>
                <w:sz w:val="12"/>
                <w:szCs w:val="12"/>
              </w:rPr>
              <w:t>2</w:t>
            </w:r>
          </w:p>
          <w:p w:rsidR="00AE324B" w:rsidRPr="00657004" w:rsidRDefault="00AE324B" w:rsidP="00EE1638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 xml:space="preserve">Тел. (84235) </w:t>
            </w:r>
            <w:r>
              <w:rPr>
                <w:rFonts w:ascii="Arial" w:hAnsi="Arial"/>
                <w:sz w:val="12"/>
                <w:szCs w:val="12"/>
              </w:rPr>
              <w:t>6 47 16, 6 47 42</w:t>
            </w:r>
            <w:r w:rsidRPr="00657004">
              <w:rPr>
                <w:rFonts w:ascii="Arial" w:hAnsi="Arial"/>
                <w:sz w:val="12"/>
                <w:szCs w:val="12"/>
              </w:rPr>
              <w:t xml:space="preserve">, факс (84235) </w:t>
            </w:r>
            <w:r>
              <w:rPr>
                <w:rFonts w:ascii="Arial" w:hAnsi="Arial"/>
                <w:sz w:val="12"/>
                <w:szCs w:val="12"/>
              </w:rPr>
              <w:t>6</w:t>
            </w:r>
            <w:r w:rsidRPr="0065700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47</w:t>
            </w:r>
            <w:r w:rsidRPr="0065700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16</w:t>
            </w:r>
            <w:r w:rsidRPr="00657004">
              <w:rPr>
                <w:rFonts w:ascii="Arial" w:hAnsi="Arial"/>
                <w:sz w:val="12"/>
                <w:szCs w:val="12"/>
              </w:rPr>
              <w:t>,</w:t>
            </w:r>
          </w:p>
          <w:p w:rsidR="00AE324B" w:rsidRPr="00657004" w:rsidRDefault="00AE324B" w:rsidP="00EE1638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gramStart"/>
            <w:r w:rsidRPr="00657004">
              <w:rPr>
                <w:rFonts w:ascii="Arial" w:hAnsi="Arial"/>
                <w:sz w:val="12"/>
                <w:szCs w:val="12"/>
              </w:rPr>
              <w:t>Е</w:t>
            </w:r>
            <w:proofErr w:type="gramEnd"/>
            <w:r w:rsidRPr="00657004">
              <w:rPr>
                <w:rFonts w:ascii="Arial" w:hAnsi="Arial"/>
                <w:sz w:val="12"/>
                <w:szCs w:val="12"/>
              </w:rPr>
              <w:t>-</w:t>
            </w:r>
            <w:r w:rsidRPr="00657004">
              <w:rPr>
                <w:rFonts w:ascii="Arial" w:hAnsi="Arial"/>
                <w:sz w:val="12"/>
                <w:szCs w:val="12"/>
                <w:lang w:val="en-US"/>
              </w:rPr>
              <w:t>mail</w:t>
            </w:r>
            <w:r w:rsidRPr="00657004">
              <w:rPr>
                <w:rFonts w:ascii="Arial" w:hAnsi="Arial"/>
                <w:sz w:val="12"/>
                <w:szCs w:val="12"/>
              </w:rPr>
              <w:t>: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sportkomdd</w:t>
            </w:r>
            <w:proofErr w:type="spellEnd"/>
            <w:r w:rsidRPr="00657004">
              <w:rPr>
                <w:rFonts w:ascii="Arial" w:hAnsi="Arial"/>
                <w:sz w:val="12"/>
                <w:szCs w:val="12"/>
              </w:rPr>
              <w:t>@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yandex</w:t>
            </w:r>
            <w:proofErr w:type="spellEnd"/>
            <w:r w:rsidRPr="00657004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</w:p>
          <w:p w:rsidR="00AE324B" w:rsidRPr="00657004" w:rsidRDefault="00AE324B" w:rsidP="00EE1638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  <w:lang w:val="en-US"/>
              </w:rPr>
              <w:t>http</w:t>
            </w:r>
            <w:r w:rsidRPr="00657004">
              <w:rPr>
                <w:rFonts w:ascii="Arial" w:hAnsi="Arial"/>
                <w:sz w:val="12"/>
                <w:szCs w:val="12"/>
              </w:rPr>
              <w:t>: //</w:t>
            </w:r>
            <w:r w:rsidRPr="00657004">
              <w:rPr>
                <w:rFonts w:ascii="Arial" w:hAnsi="Arial"/>
                <w:sz w:val="12"/>
                <w:szCs w:val="12"/>
                <w:lang w:val="en-US"/>
              </w:rPr>
              <w:t>www</w:t>
            </w:r>
            <w:r w:rsidRPr="00657004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dimitrowgrad</w:t>
            </w:r>
            <w:proofErr w:type="spellEnd"/>
            <w:r w:rsidRPr="00657004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</w:p>
          <w:p w:rsidR="00AE324B" w:rsidRPr="00657004" w:rsidRDefault="00AE324B" w:rsidP="00EE1638">
            <w:pPr>
              <w:pStyle w:val="a3"/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>ОКПО 25437152,</w:t>
            </w:r>
          </w:p>
          <w:p w:rsidR="00AE324B" w:rsidRPr="00657004" w:rsidRDefault="00AE324B" w:rsidP="00EE1638">
            <w:pPr>
              <w:pStyle w:val="a3"/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>ИНН/КПП 7302020694/730201001</w:t>
            </w:r>
          </w:p>
          <w:p w:rsidR="00AE324B" w:rsidRPr="00657004" w:rsidRDefault="00AE324B" w:rsidP="00EE1638">
            <w:pPr>
              <w:pStyle w:val="a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7004">
              <w:rPr>
                <w:rFonts w:ascii="Arial" w:hAnsi="Arial" w:cs="Arial"/>
                <w:sz w:val="12"/>
                <w:szCs w:val="12"/>
              </w:rPr>
              <w:t>______________________________№ __________________</w:t>
            </w:r>
          </w:p>
          <w:p w:rsidR="00AE324B" w:rsidRPr="00657004" w:rsidRDefault="00AE324B" w:rsidP="00EE1638">
            <w:pPr>
              <w:pStyle w:val="a3"/>
              <w:spacing w:line="380" w:lineRule="exact"/>
              <w:jc w:val="center"/>
              <w:rPr>
                <w:sz w:val="12"/>
                <w:szCs w:val="12"/>
              </w:rPr>
            </w:pPr>
            <w:r w:rsidRPr="00657004">
              <w:rPr>
                <w:rFonts w:ascii="Arial" w:hAnsi="Arial" w:cs="Arial"/>
                <w:sz w:val="12"/>
                <w:szCs w:val="12"/>
              </w:rPr>
              <w:t>На № _____________________от___________________</w:t>
            </w:r>
            <w:r w:rsidRPr="00657004">
              <w:rPr>
                <w:rFonts w:ascii="Arial" w:hAnsi="Arial"/>
                <w:sz w:val="12"/>
                <w:szCs w:val="12"/>
              </w:rPr>
              <w:softHyphen/>
            </w:r>
            <w:r w:rsidRPr="00657004">
              <w:rPr>
                <w:rFonts w:ascii="Arial" w:hAnsi="Arial"/>
                <w:sz w:val="12"/>
                <w:szCs w:val="12"/>
              </w:rPr>
              <w:softHyphen/>
            </w:r>
            <w:r w:rsidRPr="00657004">
              <w:rPr>
                <w:rFonts w:ascii="Arial" w:hAnsi="Arial"/>
                <w:sz w:val="12"/>
                <w:szCs w:val="12"/>
              </w:rPr>
              <w:softHyphen/>
            </w:r>
            <w:r w:rsidRPr="00657004">
              <w:rPr>
                <w:rFonts w:ascii="Arial" w:hAnsi="Arial"/>
                <w:sz w:val="12"/>
                <w:szCs w:val="12"/>
              </w:rPr>
              <w:softHyphen/>
              <w:t>___</w:t>
            </w:r>
          </w:p>
          <w:p w:rsidR="00AE324B" w:rsidRPr="00657004" w:rsidRDefault="00AE324B" w:rsidP="00EE1638">
            <w:pPr>
              <w:jc w:val="center"/>
              <w:rPr>
                <w:sz w:val="12"/>
                <w:szCs w:val="12"/>
              </w:rPr>
            </w:pPr>
          </w:p>
          <w:p w:rsidR="00AE324B" w:rsidRPr="00657004" w:rsidRDefault="00AE324B" w:rsidP="00EE1638">
            <w:pPr>
              <w:rPr>
                <w:sz w:val="28"/>
                <w:szCs w:val="28"/>
              </w:rPr>
            </w:pPr>
          </w:p>
          <w:p w:rsidR="00AE324B" w:rsidRPr="00657004" w:rsidRDefault="00AE324B" w:rsidP="00EE1638">
            <w:pPr>
              <w:rPr>
                <w:sz w:val="28"/>
                <w:szCs w:val="28"/>
              </w:rPr>
            </w:pPr>
          </w:p>
          <w:p w:rsidR="00AE324B" w:rsidRDefault="00AE324B" w:rsidP="00EE1638"/>
        </w:tc>
      </w:tr>
    </w:tbl>
    <w:p w:rsidR="00AE324B" w:rsidRDefault="00AE324B" w:rsidP="00AE324B"/>
    <w:p w:rsidR="00AE324B" w:rsidRPr="003074CF" w:rsidRDefault="00AE324B" w:rsidP="00AE324B"/>
    <w:p w:rsidR="00AE324B" w:rsidRPr="003074CF" w:rsidRDefault="00AE324B" w:rsidP="00AE324B">
      <w:pPr>
        <w:jc w:val="center"/>
      </w:pPr>
    </w:p>
    <w:p w:rsidR="00AE324B" w:rsidRPr="004B1003" w:rsidRDefault="00AE324B" w:rsidP="00AE324B">
      <w:pPr>
        <w:jc w:val="center"/>
        <w:rPr>
          <w:sz w:val="12"/>
          <w:szCs w:val="12"/>
        </w:rPr>
      </w:pPr>
    </w:p>
    <w:p w:rsidR="00AE324B" w:rsidRPr="004B1003" w:rsidRDefault="00AE324B" w:rsidP="00AE324B">
      <w:pPr>
        <w:jc w:val="center"/>
        <w:rPr>
          <w:sz w:val="12"/>
          <w:szCs w:val="12"/>
        </w:rPr>
      </w:pPr>
    </w:p>
    <w:sectPr w:rsidR="00AE324B" w:rsidRPr="004B1003" w:rsidSect="000A26D9">
      <w:headerReference w:type="even" r:id="rId14"/>
      <w:headerReference w:type="default" r:id="rId15"/>
      <w:footnotePr>
        <w:pos w:val="beneathText"/>
      </w:footnotePr>
      <w:pgSz w:w="11905" w:h="16837"/>
      <w:pgMar w:top="851" w:right="567" w:bottom="993" w:left="1560" w:header="25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B6" w:rsidRDefault="00303BB6">
      <w:r>
        <w:separator/>
      </w:r>
    </w:p>
  </w:endnote>
  <w:endnote w:type="continuationSeparator" w:id="0">
    <w:p w:rsidR="00303BB6" w:rsidRDefault="003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B6" w:rsidRDefault="00303BB6">
      <w:r>
        <w:separator/>
      </w:r>
    </w:p>
  </w:footnote>
  <w:footnote w:type="continuationSeparator" w:id="0">
    <w:p w:rsidR="00303BB6" w:rsidRDefault="0030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303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52252"/>
      <w:docPartObj>
        <w:docPartGallery w:val="Page Numbers (Top of Page)"/>
        <w:docPartUnique/>
      </w:docPartObj>
    </w:sdtPr>
    <w:sdtEndPr/>
    <w:sdtContent>
      <w:p w:rsidR="00B07B17" w:rsidRDefault="00B07B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71">
          <w:rPr>
            <w:noProof/>
          </w:rPr>
          <w:t>10</w:t>
        </w:r>
        <w:r>
          <w:fldChar w:fldCharType="end"/>
        </w:r>
      </w:p>
    </w:sdtContent>
  </w:sdt>
  <w:p w:rsidR="00B07B17" w:rsidRDefault="00B07B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00B7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26D9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E7B2F"/>
    <w:rsid w:val="000F1E8E"/>
    <w:rsid w:val="000F7EAF"/>
    <w:rsid w:val="00101BEE"/>
    <w:rsid w:val="00102598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1D3E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E5C2C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10C4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A5FA6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E4E28"/>
    <w:rsid w:val="002F028E"/>
    <w:rsid w:val="002F047A"/>
    <w:rsid w:val="002F0CFE"/>
    <w:rsid w:val="002F25F5"/>
    <w:rsid w:val="002F278D"/>
    <w:rsid w:val="002F339D"/>
    <w:rsid w:val="002F5A88"/>
    <w:rsid w:val="002F72BC"/>
    <w:rsid w:val="00303BB6"/>
    <w:rsid w:val="00304559"/>
    <w:rsid w:val="00305951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2521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C5E56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1D7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5013"/>
    <w:rsid w:val="00567212"/>
    <w:rsid w:val="005733C5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3B65"/>
    <w:rsid w:val="005D472D"/>
    <w:rsid w:val="005D56F6"/>
    <w:rsid w:val="005E0253"/>
    <w:rsid w:val="005E1864"/>
    <w:rsid w:val="005E4D08"/>
    <w:rsid w:val="005F100C"/>
    <w:rsid w:val="005F530A"/>
    <w:rsid w:val="0060331F"/>
    <w:rsid w:val="00605156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2C23"/>
    <w:rsid w:val="006340EB"/>
    <w:rsid w:val="0063483B"/>
    <w:rsid w:val="0063742D"/>
    <w:rsid w:val="00641DA7"/>
    <w:rsid w:val="006439D5"/>
    <w:rsid w:val="0064770D"/>
    <w:rsid w:val="00647C05"/>
    <w:rsid w:val="00651E52"/>
    <w:rsid w:val="00654661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3CD5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32EB"/>
    <w:rsid w:val="006D5626"/>
    <w:rsid w:val="006D74B2"/>
    <w:rsid w:val="006E01FA"/>
    <w:rsid w:val="006E41AA"/>
    <w:rsid w:val="006E65DA"/>
    <w:rsid w:val="006F15F3"/>
    <w:rsid w:val="006F1A6B"/>
    <w:rsid w:val="006F5142"/>
    <w:rsid w:val="006F567B"/>
    <w:rsid w:val="006F6B8B"/>
    <w:rsid w:val="00700E18"/>
    <w:rsid w:val="00702914"/>
    <w:rsid w:val="00702EEC"/>
    <w:rsid w:val="007035F7"/>
    <w:rsid w:val="00704D0E"/>
    <w:rsid w:val="00706A35"/>
    <w:rsid w:val="00713534"/>
    <w:rsid w:val="00715D00"/>
    <w:rsid w:val="00720256"/>
    <w:rsid w:val="007211AB"/>
    <w:rsid w:val="00722017"/>
    <w:rsid w:val="00725B0B"/>
    <w:rsid w:val="0073197E"/>
    <w:rsid w:val="007326B6"/>
    <w:rsid w:val="007330FD"/>
    <w:rsid w:val="00733F7A"/>
    <w:rsid w:val="00741537"/>
    <w:rsid w:val="00745A14"/>
    <w:rsid w:val="00751446"/>
    <w:rsid w:val="007525B6"/>
    <w:rsid w:val="00755795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3638"/>
    <w:rsid w:val="007C7F78"/>
    <w:rsid w:val="007E23A6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88E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49B5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2CA9"/>
    <w:rsid w:val="008E484D"/>
    <w:rsid w:val="008E56AA"/>
    <w:rsid w:val="008F086F"/>
    <w:rsid w:val="008F3253"/>
    <w:rsid w:val="008F72CF"/>
    <w:rsid w:val="008F7B5E"/>
    <w:rsid w:val="009008A3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4D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3D6A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0A0"/>
    <w:rsid w:val="009D175E"/>
    <w:rsid w:val="009D2BB5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487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324B"/>
    <w:rsid w:val="00AE5F57"/>
    <w:rsid w:val="00AE7881"/>
    <w:rsid w:val="00AF2042"/>
    <w:rsid w:val="00AF24D0"/>
    <w:rsid w:val="00B003EC"/>
    <w:rsid w:val="00B07B17"/>
    <w:rsid w:val="00B1399B"/>
    <w:rsid w:val="00B16FD5"/>
    <w:rsid w:val="00B21801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533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76B3D"/>
    <w:rsid w:val="00C80CBE"/>
    <w:rsid w:val="00C8114D"/>
    <w:rsid w:val="00C82CEB"/>
    <w:rsid w:val="00C8384D"/>
    <w:rsid w:val="00C839DB"/>
    <w:rsid w:val="00C86375"/>
    <w:rsid w:val="00C911DE"/>
    <w:rsid w:val="00C92D4D"/>
    <w:rsid w:val="00C963F8"/>
    <w:rsid w:val="00CA0EE1"/>
    <w:rsid w:val="00CA566C"/>
    <w:rsid w:val="00CA67DA"/>
    <w:rsid w:val="00CA6871"/>
    <w:rsid w:val="00CA6AA1"/>
    <w:rsid w:val="00CA6EED"/>
    <w:rsid w:val="00CB5A33"/>
    <w:rsid w:val="00CC10E9"/>
    <w:rsid w:val="00CC1FA9"/>
    <w:rsid w:val="00CC2E5E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1A7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4F3B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6153"/>
    <w:rsid w:val="00EA050C"/>
    <w:rsid w:val="00EA2E62"/>
    <w:rsid w:val="00EA3C3C"/>
    <w:rsid w:val="00EA5510"/>
    <w:rsid w:val="00EA5EA0"/>
    <w:rsid w:val="00EA6222"/>
    <w:rsid w:val="00EA66CD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11DF"/>
    <w:rsid w:val="00F42E1A"/>
    <w:rsid w:val="00F438A9"/>
    <w:rsid w:val="00F45C95"/>
    <w:rsid w:val="00F46623"/>
    <w:rsid w:val="00F478CB"/>
    <w:rsid w:val="00F538ED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5F82"/>
    <w:rsid w:val="00FB67D8"/>
    <w:rsid w:val="00FC0B62"/>
    <w:rsid w:val="00FC0F9E"/>
    <w:rsid w:val="00FC4573"/>
    <w:rsid w:val="00FC46E9"/>
    <w:rsid w:val="00FC778A"/>
    <w:rsid w:val="00FD02A6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E32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paragraph" w:customStyle="1" w:styleId="ConsPlusNormal">
    <w:name w:val="ConsPlusNormal"/>
    <w:rsid w:val="00FC46E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AE32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d">
    <w:name w:val="Hyperlink"/>
    <w:rsid w:val="00AE3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E32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paragraph" w:customStyle="1" w:styleId="ConsPlusNormal">
    <w:name w:val="ConsPlusNormal"/>
    <w:rsid w:val="00FC46E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AE32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d">
    <w:name w:val="Hyperlink"/>
    <w:rsid w:val="00AE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DF84-568E-4F1E-A3B3-D78B6E93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13</cp:revision>
  <cp:lastPrinted>2017-12-21T05:15:00Z</cp:lastPrinted>
  <dcterms:created xsi:type="dcterms:W3CDTF">2017-12-15T11:11:00Z</dcterms:created>
  <dcterms:modified xsi:type="dcterms:W3CDTF">2017-12-21T05:25:00Z</dcterms:modified>
</cp:coreProperties>
</file>